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0EDB" w14:textId="77777777" w:rsidR="00D57692" w:rsidRPr="00C05B12" w:rsidRDefault="00D57692" w:rsidP="00D57692">
      <w:pPr>
        <w:spacing w:line="276" w:lineRule="auto"/>
        <w:rPr>
          <w:rFonts w:asciiTheme="minorHAnsi" w:eastAsia="Calibri" w:hAnsiTheme="minorHAnsi" w:cstheme="minorHAnsi"/>
          <w:b/>
          <w:bCs/>
          <w:sz w:val="36"/>
          <w:szCs w:val="32"/>
          <w:lang w:eastAsia="en-US"/>
        </w:rPr>
      </w:pPr>
      <w:r w:rsidRPr="00C05B12">
        <w:rPr>
          <w:rFonts w:asciiTheme="minorHAnsi" w:eastAsia="Calibri" w:hAnsiTheme="minorHAnsi" w:cstheme="minorHAnsi"/>
          <w:b/>
          <w:bCs/>
          <w:sz w:val="36"/>
          <w:szCs w:val="32"/>
          <w:lang w:eastAsia="en-US"/>
        </w:rPr>
        <w:t>PRESS RELEASE</w:t>
      </w:r>
    </w:p>
    <w:p w14:paraId="7A8CBDCC" w14:textId="70176251" w:rsidR="00D57692" w:rsidRPr="00C05B12" w:rsidRDefault="00476238" w:rsidP="00D57692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C05B12">
        <w:rPr>
          <w:rFonts w:asciiTheme="minorHAnsi" w:eastAsia="Calibri" w:hAnsiTheme="minorHAnsi" w:cstheme="minorHAnsi"/>
          <w:bCs/>
          <w:lang w:eastAsia="en-US"/>
        </w:rPr>
        <w:t>For publication: 2</w:t>
      </w:r>
      <w:r w:rsidR="004D6FD4" w:rsidRPr="00C05B12">
        <w:rPr>
          <w:rFonts w:asciiTheme="minorHAnsi" w:eastAsia="Calibri" w:hAnsiTheme="minorHAnsi" w:cstheme="minorHAnsi"/>
          <w:bCs/>
          <w:lang w:eastAsia="en-US"/>
        </w:rPr>
        <w:t>8</w:t>
      </w:r>
      <w:r w:rsidR="004D6FD4" w:rsidRPr="00C05B12">
        <w:rPr>
          <w:rFonts w:asciiTheme="minorHAnsi" w:eastAsia="Calibri" w:hAnsiTheme="minorHAnsi" w:cstheme="minorHAnsi"/>
          <w:bCs/>
          <w:vertAlign w:val="superscript"/>
          <w:lang w:eastAsia="en-US"/>
        </w:rPr>
        <w:t>th</w:t>
      </w:r>
      <w:r w:rsidR="004D6FD4" w:rsidRPr="00C05B12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D57692" w:rsidRPr="00C05B12">
        <w:rPr>
          <w:rFonts w:asciiTheme="minorHAnsi" w:eastAsia="Calibri" w:hAnsiTheme="minorHAnsi" w:cstheme="minorHAnsi"/>
          <w:bCs/>
          <w:lang w:eastAsia="en-US"/>
        </w:rPr>
        <w:t>January 2022</w:t>
      </w:r>
    </w:p>
    <w:p w14:paraId="045A3DF0" w14:textId="77777777" w:rsidR="00D57692" w:rsidRPr="00C05B12" w:rsidRDefault="00D57692" w:rsidP="00D57692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58E04E78" w14:textId="77777777" w:rsidR="00476238" w:rsidRPr="00C05B12" w:rsidRDefault="00476238" w:rsidP="0047623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05B12">
        <w:rPr>
          <w:rFonts w:asciiTheme="minorHAnsi" w:hAnsiTheme="minorHAnsi" w:cstheme="minorHAnsi"/>
          <w:b/>
          <w:bCs/>
          <w:sz w:val="28"/>
          <w:szCs w:val="28"/>
        </w:rPr>
        <w:t xml:space="preserve">Performers not to miss at </w:t>
      </w:r>
      <w:proofErr w:type="spellStart"/>
      <w:r w:rsidRPr="00C05B12">
        <w:rPr>
          <w:rFonts w:asciiTheme="minorHAnsi" w:hAnsiTheme="minorHAnsi" w:cstheme="minorHAnsi"/>
          <w:b/>
          <w:bCs/>
          <w:sz w:val="28"/>
          <w:szCs w:val="28"/>
        </w:rPr>
        <w:t>Sauti</w:t>
      </w:r>
      <w:proofErr w:type="spellEnd"/>
      <w:r w:rsidRPr="00C05B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05B12">
        <w:rPr>
          <w:rFonts w:asciiTheme="minorHAnsi" w:hAnsiTheme="minorHAnsi" w:cstheme="minorHAnsi"/>
          <w:b/>
          <w:bCs/>
          <w:sz w:val="28"/>
          <w:szCs w:val="28"/>
        </w:rPr>
        <w:t>za</w:t>
      </w:r>
      <w:proofErr w:type="spellEnd"/>
      <w:r w:rsidRPr="00C05B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05B12">
        <w:rPr>
          <w:rFonts w:asciiTheme="minorHAnsi" w:hAnsiTheme="minorHAnsi" w:cstheme="minorHAnsi"/>
          <w:b/>
          <w:bCs/>
          <w:sz w:val="28"/>
          <w:szCs w:val="28"/>
        </w:rPr>
        <w:t>Busara</w:t>
      </w:r>
      <w:proofErr w:type="spellEnd"/>
      <w:r w:rsidRPr="00C05B12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</w:p>
    <w:p w14:paraId="33068D10" w14:textId="77777777" w:rsidR="00476238" w:rsidRPr="00C05B12" w:rsidRDefault="00476238" w:rsidP="00476238">
      <w:pPr>
        <w:rPr>
          <w:rFonts w:asciiTheme="minorHAnsi" w:hAnsiTheme="minorHAnsi" w:cstheme="minorHAnsi"/>
        </w:rPr>
      </w:pPr>
    </w:p>
    <w:p w14:paraId="75B5952D" w14:textId="07884555" w:rsidR="00103E03" w:rsidRPr="00C05B12" w:rsidRDefault="00476238" w:rsidP="00476238">
      <w:pPr>
        <w:rPr>
          <w:rFonts w:asciiTheme="minorHAnsi" w:hAnsiTheme="minorHAnsi" w:cstheme="minorHAnsi"/>
        </w:rPr>
      </w:pPr>
      <w:proofErr w:type="spellStart"/>
      <w:r w:rsidRPr="00C05B12">
        <w:rPr>
          <w:rFonts w:asciiTheme="minorHAnsi" w:hAnsiTheme="minorHAnsi" w:cstheme="minorHAnsi"/>
        </w:rPr>
        <w:t>Sauti</w:t>
      </w:r>
      <w:proofErr w:type="spellEnd"/>
      <w:r w:rsidRPr="00C05B12">
        <w:rPr>
          <w:rFonts w:asciiTheme="minorHAnsi" w:hAnsiTheme="minorHAnsi" w:cstheme="minorHAnsi"/>
        </w:rPr>
        <w:t xml:space="preserve"> </w:t>
      </w:r>
      <w:proofErr w:type="spellStart"/>
      <w:r w:rsidRPr="00C05B12">
        <w:rPr>
          <w:rFonts w:asciiTheme="minorHAnsi" w:hAnsiTheme="minorHAnsi" w:cstheme="minorHAnsi"/>
        </w:rPr>
        <w:t>za</w:t>
      </w:r>
      <w:proofErr w:type="spellEnd"/>
      <w:r w:rsidRPr="00C05B12">
        <w:rPr>
          <w:rFonts w:asciiTheme="minorHAnsi" w:hAnsiTheme="minorHAnsi" w:cstheme="minorHAnsi"/>
        </w:rPr>
        <w:t xml:space="preserve"> </w:t>
      </w:r>
      <w:proofErr w:type="spellStart"/>
      <w:r w:rsidRPr="00C05B12">
        <w:rPr>
          <w:rFonts w:asciiTheme="minorHAnsi" w:hAnsiTheme="minorHAnsi" w:cstheme="minorHAnsi"/>
        </w:rPr>
        <w:t>Busara</w:t>
      </w:r>
      <w:proofErr w:type="spellEnd"/>
      <w:r w:rsidRPr="00C05B12">
        <w:rPr>
          <w:rFonts w:asciiTheme="minorHAnsi" w:hAnsiTheme="minorHAnsi" w:cstheme="minorHAnsi"/>
        </w:rPr>
        <w:t xml:space="preserve"> has </w:t>
      </w:r>
      <w:r w:rsidR="00103E03" w:rsidRPr="00C05B12">
        <w:rPr>
          <w:rFonts w:asciiTheme="minorHAnsi" w:hAnsiTheme="minorHAnsi" w:cstheme="minorHAnsi"/>
        </w:rPr>
        <w:t xml:space="preserve">in the past two decades has had </w:t>
      </w:r>
      <w:r w:rsidRPr="00C05B12">
        <w:rPr>
          <w:rFonts w:asciiTheme="minorHAnsi" w:hAnsiTheme="minorHAnsi" w:cstheme="minorHAnsi"/>
        </w:rPr>
        <w:t xml:space="preserve">a long and impressive track-record of showcasing some of Africa’s finest musical talents at its annual festival, which has been running since 2004. </w:t>
      </w:r>
    </w:p>
    <w:p w14:paraId="20B863EC" w14:textId="3ABB5068" w:rsidR="00476238" w:rsidRPr="00C05B12" w:rsidRDefault="00103E03" w:rsidP="00476238">
      <w:pPr>
        <w:rPr>
          <w:rFonts w:asciiTheme="minorHAnsi" w:hAnsiTheme="minorHAnsi" w:cstheme="minorHAnsi"/>
        </w:rPr>
      </w:pPr>
      <w:r w:rsidRPr="00C05B12">
        <w:rPr>
          <w:rFonts w:asciiTheme="minorHAnsi" w:hAnsiTheme="minorHAnsi" w:cstheme="minorHAnsi"/>
        </w:rPr>
        <w:t>This year’s edition</w:t>
      </w:r>
      <w:r w:rsidR="00476238" w:rsidRPr="00C05B12">
        <w:rPr>
          <w:rFonts w:asciiTheme="minorHAnsi" w:hAnsiTheme="minorHAnsi" w:cstheme="minorHAnsi"/>
        </w:rPr>
        <w:t xml:space="preserve"> themed ‘</w:t>
      </w:r>
      <w:proofErr w:type="spellStart"/>
      <w:r w:rsidR="00476238" w:rsidRPr="00C05B12">
        <w:rPr>
          <w:rFonts w:asciiTheme="minorHAnsi" w:hAnsiTheme="minorHAnsi" w:cstheme="minorHAnsi"/>
        </w:rPr>
        <w:t>Paza</w:t>
      </w:r>
      <w:proofErr w:type="spellEnd"/>
      <w:r w:rsidR="00476238" w:rsidRPr="00C05B12">
        <w:rPr>
          <w:rFonts w:asciiTheme="minorHAnsi" w:hAnsiTheme="minorHAnsi" w:cstheme="minorHAnsi"/>
        </w:rPr>
        <w:t xml:space="preserve"> </w:t>
      </w:r>
      <w:proofErr w:type="spellStart"/>
      <w:r w:rsidR="00476238" w:rsidRPr="00C05B12">
        <w:rPr>
          <w:rFonts w:asciiTheme="minorHAnsi" w:hAnsiTheme="minorHAnsi" w:cstheme="minorHAnsi"/>
        </w:rPr>
        <w:t>Sauti</w:t>
      </w:r>
      <w:proofErr w:type="spellEnd"/>
      <w:r w:rsidR="00476238" w:rsidRPr="00C05B12">
        <w:rPr>
          <w:rFonts w:asciiTheme="minorHAnsi" w:hAnsiTheme="minorHAnsi" w:cstheme="minorHAnsi"/>
        </w:rPr>
        <w:t>: Amplifying Women’s Voices’, will take place in Stone Town, Zanzibar during 11 – 13 February. With more than twenty music groups from across the Continent slated to participate, here are some you should certainly not miss:</w:t>
      </w:r>
    </w:p>
    <w:p w14:paraId="5206D693" w14:textId="77777777" w:rsidR="00476238" w:rsidRPr="00C05B12" w:rsidRDefault="00476238" w:rsidP="00476238">
      <w:pPr>
        <w:rPr>
          <w:rFonts w:asciiTheme="minorHAnsi" w:hAnsiTheme="minorHAnsi" w:cstheme="minorHAnsi"/>
          <w:sz w:val="12"/>
          <w:szCs w:val="12"/>
        </w:rPr>
      </w:pPr>
    </w:p>
    <w:p w14:paraId="66D48550" w14:textId="7536FCCA" w:rsidR="00103E03" w:rsidRPr="00C05B12" w:rsidRDefault="004621C9" w:rsidP="009B6F2A">
      <w:pPr>
        <w:spacing w:after="120"/>
        <w:rPr>
          <w:rFonts w:asciiTheme="minorHAnsi" w:hAnsiTheme="minorHAnsi" w:cstheme="minorHAnsi"/>
        </w:rPr>
      </w:pPr>
      <w:proofErr w:type="spellStart"/>
      <w:r w:rsidRPr="00C05B12">
        <w:rPr>
          <w:rFonts w:asciiTheme="minorHAnsi" w:hAnsiTheme="minorHAnsi" w:cstheme="minorHAnsi"/>
          <w:b/>
          <w:bCs/>
        </w:rPr>
        <w:t>Sampa</w:t>
      </w:r>
      <w:proofErr w:type="spellEnd"/>
      <w:r w:rsidRPr="00C05B12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C05B12">
        <w:rPr>
          <w:rFonts w:asciiTheme="minorHAnsi" w:hAnsiTheme="minorHAnsi" w:cstheme="minorHAnsi"/>
          <w:b/>
          <w:bCs/>
        </w:rPr>
        <w:t>The</w:t>
      </w:r>
      <w:proofErr w:type="gramEnd"/>
      <w:r w:rsidRPr="00C05B12">
        <w:rPr>
          <w:rFonts w:asciiTheme="minorHAnsi" w:hAnsiTheme="minorHAnsi" w:cstheme="minorHAnsi"/>
          <w:b/>
          <w:bCs/>
        </w:rPr>
        <w:t xml:space="preserve"> Great</w:t>
      </w:r>
      <w:r w:rsidR="00234DB8" w:rsidRPr="00C05B12">
        <w:rPr>
          <w:rFonts w:asciiTheme="minorHAnsi" w:hAnsiTheme="minorHAnsi" w:cstheme="minorHAnsi"/>
        </w:rPr>
        <w:t xml:space="preserve"> is one of Africa’s greatest </w:t>
      </w:r>
      <w:proofErr w:type="spellStart"/>
      <w:r w:rsidR="00234DB8" w:rsidRPr="00C05B12">
        <w:rPr>
          <w:rFonts w:asciiTheme="minorHAnsi" w:hAnsiTheme="minorHAnsi" w:cstheme="minorHAnsi"/>
        </w:rPr>
        <w:t>hiphop</w:t>
      </w:r>
      <w:proofErr w:type="spellEnd"/>
      <w:r w:rsidR="00234DB8" w:rsidRPr="00C05B12">
        <w:rPr>
          <w:rFonts w:asciiTheme="minorHAnsi" w:hAnsiTheme="minorHAnsi" w:cstheme="minorHAnsi"/>
        </w:rPr>
        <w:t xml:space="preserve"> artists. </w:t>
      </w:r>
      <w:r w:rsidR="00781896" w:rsidRPr="00C05B12">
        <w:rPr>
          <w:rFonts w:asciiTheme="minorHAnsi" w:hAnsiTheme="minorHAnsi" w:cstheme="minorHAnsi"/>
        </w:rPr>
        <w:t xml:space="preserve">She </w:t>
      </w:r>
      <w:r w:rsidR="00103E03" w:rsidRPr="00C05B12">
        <w:rPr>
          <w:rFonts w:asciiTheme="minorHAnsi" w:hAnsiTheme="minorHAnsi" w:cstheme="minorHAnsi"/>
        </w:rPr>
        <w:t>weaves lyrical mazes with her thought provoking verses, drawing listeners into a lush, imaginative world.</w:t>
      </w:r>
      <w:r w:rsidRPr="00C05B12">
        <w:rPr>
          <w:rFonts w:asciiTheme="minorHAnsi" w:hAnsiTheme="minorHAnsi" w:cstheme="minorHAnsi"/>
        </w:rPr>
        <w:t xml:space="preserve"> </w:t>
      </w:r>
      <w:r w:rsidR="00103E03" w:rsidRPr="00C05B12">
        <w:rPr>
          <w:rFonts w:asciiTheme="minorHAnsi" w:hAnsiTheme="minorHAnsi" w:cstheme="minorHAnsi"/>
        </w:rPr>
        <w:t>Her music bonds from spoken-word to rap, with stops at psychedelic and blues along the way; it’s the sound of an adventurous young mind pushing against all boundaries.</w:t>
      </w:r>
      <w:r w:rsidRPr="00C05B12">
        <w:rPr>
          <w:rFonts w:asciiTheme="minorHAnsi" w:hAnsiTheme="minorHAnsi" w:cstheme="minorHAnsi"/>
        </w:rPr>
        <w:t xml:space="preserve"> </w:t>
      </w:r>
      <w:proofErr w:type="spellStart"/>
      <w:r w:rsidR="00103E03" w:rsidRPr="00C05B12">
        <w:rPr>
          <w:rFonts w:asciiTheme="minorHAnsi" w:hAnsiTheme="minorHAnsi" w:cstheme="minorHAnsi"/>
        </w:rPr>
        <w:t>Sampa’s</w:t>
      </w:r>
      <w:proofErr w:type="spellEnd"/>
      <w:r w:rsidR="00103E03" w:rsidRPr="00C05B12">
        <w:rPr>
          <w:rFonts w:asciiTheme="minorHAnsi" w:hAnsiTheme="minorHAnsi" w:cstheme="minorHAnsi"/>
        </w:rPr>
        <w:t xml:space="preserve"> rise has been spectacular. After releasing two mixtapes, The Great Mixtape (2015) and Birds and the BEE9 (2017), the Zambian-born, Botswana-raised artist shared her debut album ‘The Return’ in 2019</w:t>
      </w:r>
      <w:r w:rsidRPr="00C05B12">
        <w:rPr>
          <w:rFonts w:asciiTheme="minorHAnsi" w:hAnsiTheme="minorHAnsi" w:cstheme="minorHAnsi"/>
        </w:rPr>
        <w:t>, to critical acclaim across the world.</w:t>
      </w:r>
    </w:p>
    <w:p w14:paraId="6DAE31BF" w14:textId="523628EE" w:rsidR="009878F1" w:rsidRPr="00C05B12" w:rsidRDefault="009878F1" w:rsidP="009B6F2A">
      <w:pPr>
        <w:spacing w:after="120"/>
        <w:rPr>
          <w:rFonts w:asciiTheme="minorHAnsi" w:hAnsiTheme="minorHAnsi" w:cstheme="minorHAnsi"/>
        </w:rPr>
      </w:pPr>
      <w:proofErr w:type="spellStart"/>
      <w:r w:rsidRPr="00C05B12">
        <w:rPr>
          <w:rFonts w:asciiTheme="minorHAnsi" w:hAnsiTheme="minorHAnsi" w:cstheme="minorHAnsi"/>
          <w:b/>
          <w:bCs/>
        </w:rPr>
        <w:t>Vitali</w:t>
      </w:r>
      <w:proofErr w:type="spellEnd"/>
      <w:r w:rsidRPr="00C05B1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05B12">
        <w:rPr>
          <w:rFonts w:asciiTheme="minorHAnsi" w:hAnsiTheme="minorHAnsi" w:cstheme="minorHAnsi"/>
          <w:b/>
          <w:bCs/>
        </w:rPr>
        <w:t>Maembe</w:t>
      </w:r>
      <w:proofErr w:type="spellEnd"/>
      <w:r w:rsidRPr="00C05B12">
        <w:rPr>
          <w:rFonts w:asciiTheme="minorHAnsi" w:hAnsiTheme="minorHAnsi" w:cstheme="minorHAnsi"/>
        </w:rPr>
        <w:t xml:space="preserve"> is a well-respected Tanzanian artist, guitar player and singer-songwriter, known for his original music that is universal yet distinctly Tanzanian. His music combines inland and coastal rhythms, with poetic and provocative lyrics. As for his music involvement, </w:t>
      </w:r>
      <w:proofErr w:type="spellStart"/>
      <w:r w:rsidRPr="00C05B12">
        <w:rPr>
          <w:rFonts w:asciiTheme="minorHAnsi" w:hAnsiTheme="minorHAnsi" w:cstheme="minorHAnsi"/>
        </w:rPr>
        <w:t>Vitali</w:t>
      </w:r>
      <w:proofErr w:type="spellEnd"/>
      <w:r w:rsidRPr="00C05B12">
        <w:rPr>
          <w:rFonts w:asciiTheme="minorHAnsi" w:hAnsiTheme="minorHAnsi" w:cstheme="minorHAnsi"/>
        </w:rPr>
        <w:t xml:space="preserve"> </w:t>
      </w:r>
      <w:proofErr w:type="spellStart"/>
      <w:r w:rsidRPr="00C05B12">
        <w:rPr>
          <w:rFonts w:asciiTheme="minorHAnsi" w:hAnsiTheme="minorHAnsi" w:cstheme="minorHAnsi"/>
        </w:rPr>
        <w:t>Maembe's</w:t>
      </w:r>
      <w:proofErr w:type="spellEnd"/>
      <w:r w:rsidRPr="00C05B12">
        <w:rPr>
          <w:rFonts w:asciiTheme="minorHAnsi" w:hAnsiTheme="minorHAnsi" w:cstheme="minorHAnsi"/>
        </w:rPr>
        <w:t xml:space="preserve"> focus is on awakening society, with lyrics calling corrupt leaders to account and provoking discussions to lead people to find their own solutions to pressing issues of the day.</w:t>
      </w:r>
    </w:p>
    <w:p w14:paraId="324EEC5C" w14:textId="2FDB3672" w:rsidR="009878F1" w:rsidRPr="00C05B12" w:rsidRDefault="009878F1" w:rsidP="009B6F2A">
      <w:pPr>
        <w:spacing w:after="120"/>
        <w:rPr>
          <w:rFonts w:asciiTheme="minorHAnsi" w:hAnsiTheme="minorHAnsi" w:cstheme="minorHAnsi"/>
        </w:rPr>
      </w:pPr>
      <w:proofErr w:type="spellStart"/>
      <w:r w:rsidRPr="00C05B12">
        <w:rPr>
          <w:rFonts w:asciiTheme="minorHAnsi" w:hAnsiTheme="minorHAnsi" w:cstheme="minorHAnsi"/>
          <w:b/>
          <w:bCs/>
        </w:rPr>
        <w:t>Msaki</w:t>
      </w:r>
      <w:proofErr w:type="spellEnd"/>
      <w:r w:rsidRPr="00C05B12">
        <w:rPr>
          <w:rFonts w:asciiTheme="minorHAnsi" w:hAnsiTheme="minorHAnsi" w:cstheme="minorHAnsi"/>
        </w:rPr>
        <w:t> has always had a knack for voicing our inner fears, hopes and desires. She is a singer-songwriter-producer-curator and one of South Africa’s most unique and exciting talents.</w:t>
      </w:r>
      <w:r w:rsidR="004621C9" w:rsidRPr="00C05B12">
        <w:rPr>
          <w:rFonts w:asciiTheme="minorHAnsi" w:hAnsiTheme="minorHAnsi" w:cstheme="minorHAnsi"/>
        </w:rPr>
        <w:t xml:space="preserve"> </w:t>
      </w:r>
      <w:r w:rsidRPr="00C05B12">
        <w:rPr>
          <w:rFonts w:asciiTheme="minorHAnsi" w:hAnsiTheme="minorHAnsi" w:cstheme="minorHAnsi"/>
        </w:rPr>
        <w:t xml:space="preserve">She is equally at home in acoustic settings as well as on chart-topping bangers by the globally revered South African house music fraternity – from </w:t>
      </w:r>
      <w:proofErr w:type="spellStart"/>
      <w:r w:rsidRPr="00C05B12">
        <w:rPr>
          <w:rFonts w:asciiTheme="minorHAnsi" w:hAnsiTheme="minorHAnsi" w:cstheme="minorHAnsi"/>
        </w:rPr>
        <w:t>Mobi</w:t>
      </w:r>
      <w:proofErr w:type="spellEnd"/>
      <w:r w:rsidRPr="00C05B12">
        <w:rPr>
          <w:rFonts w:asciiTheme="minorHAnsi" w:hAnsiTheme="minorHAnsi" w:cstheme="minorHAnsi"/>
        </w:rPr>
        <w:t xml:space="preserve"> Dixon to Revolution, Black Coffee, Black Motion, and Prince </w:t>
      </w:r>
      <w:proofErr w:type="spellStart"/>
      <w:r w:rsidRPr="00C05B12">
        <w:rPr>
          <w:rFonts w:asciiTheme="minorHAnsi" w:hAnsiTheme="minorHAnsi" w:cstheme="minorHAnsi"/>
        </w:rPr>
        <w:t>Kaybee</w:t>
      </w:r>
      <w:proofErr w:type="spellEnd"/>
      <w:r w:rsidRPr="00C05B12">
        <w:rPr>
          <w:rFonts w:asciiTheme="minorHAnsi" w:hAnsiTheme="minorHAnsi" w:cstheme="minorHAnsi"/>
        </w:rPr>
        <w:t>, with whom she created “Fetch Your Life”.</w:t>
      </w:r>
    </w:p>
    <w:p w14:paraId="03797731" w14:textId="397ACF39" w:rsidR="009878F1" w:rsidRPr="00C05B12" w:rsidRDefault="009878F1" w:rsidP="009B6F2A">
      <w:pPr>
        <w:spacing w:after="120"/>
        <w:rPr>
          <w:rFonts w:asciiTheme="minorHAnsi" w:hAnsiTheme="minorHAnsi" w:cstheme="minorHAnsi"/>
        </w:rPr>
      </w:pPr>
      <w:proofErr w:type="spellStart"/>
      <w:r w:rsidRPr="00C05B12">
        <w:rPr>
          <w:rFonts w:asciiTheme="minorHAnsi" w:hAnsiTheme="minorHAnsi" w:cstheme="minorHAnsi"/>
          <w:b/>
          <w:bCs/>
        </w:rPr>
        <w:t>Wamwiduka</w:t>
      </w:r>
      <w:proofErr w:type="spellEnd"/>
      <w:r w:rsidRPr="00C05B12">
        <w:rPr>
          <w:rFonts w:asciiTheme="minorHAnsi" w:hAnsiTheme="minorHAnsi" w:cstheme="minorHAnsi"/>
          <w:b/>
          <w:bCs/>
        </w:rPr>
        <w:t xml:space="preserve"> Band</w:t>
      </w:r>
      <w:r w:rsidR="004643FE" w:rsidRPr="00C05B12">
        <w:rPr>
          <w:rFonts w:asciiTheme="minorHAnsi" w:hAnsiTheme="minorHAnsi" w:cstheme="minorHAnsi"/>
        </w:rPr>
        <w:t xml:space="preserve"> is a traditional music group</w:t>
      </w:r>
      <w:r w:rsidRPr="00C05B12">
        <w:rPr>
          <w:rFonts w:asciiTheme="minorHAnsi" w:hAnsiTheme="minorHAnsi" w:cstheme="minorHAnsi"/>
        </w:rPr>
        <w:t xml:space="preserve"> from Mbeya, Tanzania.</w:t>
      </w:r>
      <w:r w:rsidR="004621C9" w:rsidRPr="00C05B12">
        <w:rPr>
          <w:rFonts w:asciiTheme="minorHAnsi" w:hAnsiTheme="minorHAnsi" w:cstheme="minorHAnsi"/>
        </w:rPr>
        <w:t xml:space="preserve"> </w:t>
      </w:r>
      <w:r w:rsidRPr="00C05B12">
        <w:rPr>
          <w:rFonts w:asciiTheme="minorHAnsi" w:hAnsiTheme="minorHAnsi" w:cstheme="minorHAnsi"/>
        </w:rPr>
        <w:t xml:space="preserve">Founded in 2012, the ensemble is comprised of Brown </w:t>
      </w:r>
      <w:proofErr w:type="spellStart"/>
      <w:r w:rsidRPr="00C05B12">
        <w:rPr>
          <w:rFonts w:asciiTheme="minorHAnsi" w:hAnsiTheme="minorHAnsi" w:cstheme="minorHAnsi"/>
        </w:rPr>
        <w:t>Isaya</w:t>
      </w:r>
      <w:proofErr w:type="spellEnd"/>
      <w:r w:rsidRPr="00C05B12">
        <w:rPr>
          <w:rFonts w:asciiTheme="minorHAnsi" w:hAnsiTheme="minorHAnsi" w:cstheme="minorHAnsi"/>
        </w:rPr>
        <w:t xml:space="preserve"> (lead vocalist), Adriano Wilson (lead guitarist and Banjo player), </w:t>
      </w:r>
      <w:proofErr w:type="spellStart"/>
      <w:r w:rsidRPr="00C05B12">
        <w:rPr>
          <w:rFonts w:asciiTheme="minorHAnsi" w:hAnsiTheme="minorHAnsi" w:cstheme="minorHAnsi"/>
        </w:rPr>
        <w:t>Zakaria</w:t>
      </w:r>
      <w:proofErr w:type="spellEnd"/>
      <w:r w:rsidRPr="00C05B12">
        <w:rPr>
          <w:rFonts w:asciiTheme="minorHAnsi" w:hAnsiTheme="minorHAnsi" w:cstheme="minorHAnsi"/>
        </w:rPr>
        <w:t xml:space="preserve"> Michael (singer and percussionist) and Peter </w:t>
      </w:r>
      <w:proofErr w:type="spellStart"/>
      <w:r w:rsidRPr="00C05B12">
        <w:rPr>
          <w:rFonts w:asciiTheme="minorHAnsi" w:hAnsiTheme="minorHAnsi" w:cstheme="minorHAnsi"/>
        </w:rPr>
        <w:t>Mashaka</w:t>
      </w:r>
      <w:proofErr w:type="spellEnd"/>
      <w:r w:rsidRPr="00C05B12">
        <w:rPr>
          <w:rFonts w:asciiTheme="minorHAnsi" w:hAnsiTheme="minorHAnsi" w:cstheme="minorHAnsi"/>
        </w:rPr>
        <w:t xml:space="preserve"> (bass and </w:t>
      </w:r>
      <w:proofErr w:type="spellStart"/>
      <w:r w:rsidRPr="00C05B12">
        <w:rPr>
          <w:rFonts w:asciiTheme="minorHAnsi" w:hAnsiTheme="minorHAnsi" w:cstheme="minorHAnsi"/>
        </w:rPr>
        <w:t>babatoni</w:t>
      </w:r>
      <w:proofErr w:type="spellEnd"/>
      <w:r w:rsidRPr="00C05B12">
        <w:rPr>
          <w:rFonts w:asciiTheme="minorHAnsi" w:hAnsiTheme="minorHAnsi" w:cstheme="minorHAnsi"/>
        </w:rPr>
        <w:t>).</w:t>
      </w:r>
      <w:r w:rsidR="00DC4752" w:rsidRPr="00C05B12">
        <w:rPr>
          <w:rFonts w:asciiTheme="minorHAnsi" w:hAnsiTheme="minorHAnsi" w:cstheme="minorHAnsi"/>
        </w:rPr>
        <w:t xml:space="preserve"> A huge hit at </w:t>
      </w:r>
      <w:proofErr w:type="spellStart"/>
      <w:r w:rsidR="00DC4752" w:rsidRPr="00C05B12">
        <w:rPr>
          <w:rFonts w:asciiTheme="minorHAnsi" w:hAnsiTheme="minorHAnsi" w:cstheme="minorHAnsi"/>
        </w:rPr>
        <w:t>Sauti</w:t>
      </w:r>
      <w:proofErr w:type="spellEnd"/>
      <w:r w:rsidR="00DC4752" w:rsidRPr="00C05B12">
        <w:rPr>
          <w:rFonts w:asciiTheme="minorHAnsi" w:hAnsiTheme="minorHAnsi" w:cstheme="minorHAnsi"/>
        </w:rPr>
        <w:t xml:space="preserve"> </w:t>
      </w:r>
      <w:proofErr w:type="spellStart"/>
      <w:r w:rsidR="00DC4752" w:rsidRPr="00C05B12">
        <w:rPr>
          <w:rFonts w:asciiTheme="minorHAnsi" w:hAnsiTheme="minorHAnsi" w:cstheme="minorHAnsi"/>
        </w:rPr>
        <w:t>za</w:t>
      </w:r>
      <w:proofErr w:type="spellEnd"/>
      <w:r w:rsidR="00DC4752" w:rsidRPr="00C05B12">
        <w:rPr>
          <w:rFonts w:asciiTheme="minorHAnsi" w:hAnsiTheme="minorHAnsi" w:cstheme="minorHAnsi"/>
        </w:rPr>
        <w:t xml:space="preserve"> </w:t>
      </w:r>
      <w:proofErr w:type="spellStart"/>
      <w:r w:rsidR="00DC4752" w:rsidRPr="00C05B12">
        <w:rPr>
          <w:rFonts w:asciiTheme="minorHAnsi" w:hAnsiTheme="minorHAnsi" w:cstheme="minorHAnsi"/>
        </w:rPr>
        <w:t>Busara</w:t>
      </w:r>
      <w:proofErr w:type="spellEnd"/>
      <w:r w:rsidR="00DC4752" w:rsidRPr="00C05B12">
        <w:rPr>
          <w:rFonts w:asciiTheme="minorHAnsi" w:hAnsiTheme="minorHAnsi" w:cstheme="minorHAnsi"/>
        </w:rPr>
        <w:t xml:space="preserve"> 2019, the band is now popular across East Africa, where they perform regularly in public spaces such as bus stations, markets and bars.</w:t>
      </w:r>
    </w:p>
    <w:p w14:paraId="23A1C50B" w14:textId="72CBAC55" w:rsidR="009878F1" w:rsidRPr="00C05B12" w:rsidRDefault="009878F1" w:rsidP="009B6F2A">
      <w:pPr>
        <w:spacing w:after="120"/>
        <w:rPr>
          <w:rFonts w:asciiTheme="minorHAnsi" w:hAnsiTheme="minorHAnsi" w:cstheme="minorHAnsi"/>
        </w:rPr>
      </w:pPr>
      <w:r w:rsidRPr="00C05B12">
        <w:rPr>
          <w:rFonts w:asciiTheme="minorHAnsi" w:hAnsiTheme="minorHAnsi" w:cstheme="minorHAnsi"/>
          <w:b/>
          <w:bCs/>
        </w:rPr>
        <w:t>Ben Pol</w:t>
      </w:r>
      <w:r w:rsidRPr="00C05B12">
        <w:rPr>
          <w:rFonts w:asciiTheme="minorHAnsi" w:hAnsiTheme="minorHAnsi" w:cstheme="minorHAnsi"/>
        </w:rPr>
        <w:t xml:space="preserve"> is a leading Tanzanian artist and a fast-rising talent on the African music scene. His live performance skills combine top-notch vocal artistry with great stage presence and make his shows highly sought-after.</w:t>
      </w:r>
      <w:r w:rsidR="004621C9" w:rsidRPr="00C05B12">
        <w:rPr>
          <w:rFonts w:asciiTheme="minorHAnsi" w:hAnsiTheme="minorHAnsi" w:cstheme="minorHAnsi"/>
        </w:rPr>
        <w:t xml:space="preserve"> </w:t>
      </w:r>
      <w:r w:rsidRPr="00C05B12">
        <w:rPr>
          <w:rFonts w:asciiTheme="minorHAnsi" w:hAnsiTheme="minorHAnsi" w:cstheme="minorHAnsi"/>
        </w:rPr>
        <w:t>An award-winning singer and songwriter and a gifted vocalist with a unique style of R&amp;B, Ben Pol’s productions keep gracing the top of the radio charts. He has many major hit singles under his belt, including ‘</w:t>
      </w:r>
      <w:proofErr w:type="spellStart"/>
      <w:r w:rsidRPr="00C05B12">
        <w:rPr>
          <w:rFonts w:asciiTheme="minorHAnsi" w:hAnsiTheme="minorHAnsi" w:cstheme="minorHAnsi"/>
        </w:rPr>
        <w:t>Nikikupata</w:t>
      </w:r>
      <w:proofErr w:type="spellEnd"/>
      <w:r w:rsidRPr="00C05B12">
        <w:rPr>
          <w:rFonts w:asciiTheme="minorHAnsi" w:hAnsiTheme="minorHAnsi" w:cstheme="minorHAnsi"/>
        </w:rPr>
        <w:t>’, ‘Number One Fan’, ‘</w:t>
      </w:r>
      <w:proofErr w:type="spellStart"/>
      <w:r w:rsidRPr="00C05B12">
        <w:rPr>
          <w:rFonts w:asciiTheme="minorHAnsi" w:hAnsiTheme="minorHAnsi" w:cstheme="minorHAnsi"/>
        </w:rPr>
        <w:t>Samboira</w:t>
      </w:r>
      <w:proofErr w:type="spellEnd"/>
      <w:r w:rsidRPr="00C05B12">
        <w:rPr>
          <w:rFonts w:asciiTheme="minorHAnsi" w:hAnsiTheme="minorHAnsi" w:cstheme="minorHAnsi"/>
        </w:rPr>
        <w:t>’, ‘</w:t>
      </w:r>
      <w:proofErr w:type="spellStart"/>
      <w:r w:rsidRPr="00C05B12">
        <w:rPr>
          <w:rFonts w:asciiTheme="minorHAnsi" w:hAnsiTheme="minorHAnsi" w:cstheme="minorHAnsi"/>
        </w:rPr>
        <w:t>Maneno</w:t>
      </w:r>
      <w:proofErr w:type="spellEnd"/>
      <w:r w:rsidRPr="00C05B12">
        <w:rPr>
          <w:rFonts w:asciiTheme="minorHAnsi" w:hAnsiTheme="minorHAnsi" w:cstheme="minorHAnsi"/>
        </w:rPr>
        <w:t>’, ‘</w:t>
      </w:r>
      <w:proofErr w:type="spellStart"/>
      <w:r w:rsidRPr="00C05B12">
        <w:rPr>
          <w:rFonts w:asciiTheme="minorHAnsi" w:hAnsiTheme="minorHAnsi" w:cstheme="minorHAnsi"/>
        </w:rPr>
        <w:t>Moyo</w:t>
      </w:r>
      <w:proofErr w:type="spellEnd"/>
      <w:r w:rsidRPr="00C05B12">
        <w:rPr>
          <w:rFonts w:asciiTheme="minorHAnsi" w:hAnsiTheme="minorHAnsi" w:cstheme="minorHAnsi"/>
        </w:rPr>
        <w:t xml:space="preserve"> </w:t>
      </w:r>
      <w:proofErr w:type="spellStart"/>
      <w:r w:rsidRPr="00C05B12">
        <w:rPr>
          <w:rFonts w:asciiTheme="minorHAnsi" w:hAnsiTheme="minorHAnsi" w:cstheme="minorHAnsi"/>
        </w:rPr>
        <w:t>Mashine</w:t>
      </w:r>
      <w:proofErr w:type="spellEnd"/>
      <w:r w:rsidRPr="00C05B12">
        <w:rPr>
          <w:rFonts w:asciiTheme="minorHAnsi" w:hAnsiTheme="minorHAnsi" w:cstheme="minorHAnsi"/>
        </w:rPr>
        <w:t>’, ‘Pete’ ‘</w:t>
      </w:r>
      <w:proofErr w:type="spellStart"/>
      <w:r w:rsidRPr="00C05B12">
        <w:rPr>
          <w:rFonts w:asciiTheme="minorHAnsi" w:hAnsiTheme="minorHAnsi" w:cstheme="minorHAnsi"/>
        </w:rPr>
        <w:t>Jikubali</w:t>
      </w:r>
      <w:proofErr w:type="spellEnd"/>
      <w:r w:rsidRPr="00C05B12">
        <w:rPr>
          <w:rFonts w:asciiTheme="minorHAnsi" w:hAnsiTheme="minorHAnsi" w:cstheme="minorHAnsi"/>
        </w:rPr>
        <w:t>’, ‘</w:t>
      </w:r>
      <w:proofErr w:type="spellStart"/>
      <w:r w:rsidRPr="00C05B12">
        <w:rPr>
          <w:rFonts w:asciiTheme="minorHAnsi" w:hAnsiTheme="minorHAnsi" w:cstheme="minorHAnsi"/>
        </w:rPr>
        <w:t>Wapo</w:t>
      </w:r>
      <w:proofErr w:type="spellEnd"/>
      <w:r w:rsidRPr="00C05B12">
        <w:rPr>
          <w:rFonts w:asciiTheme="minorHAnsi" w:hAnsiTheme="minorHAnsi" w:cstheme="minorHAnsi"/>
        </w:rPr>
        <w:t>’, ‘</w:t>
      </w:r>
      <w:proofErr w:type="spellStart"/>
      <w:r w:rsidRPr="00C05B12">
        <w:rPr>
          <w:rFonts w:asciiTheme="minorHAnsi" w:hAnsiTheme="minorHAnsi" w:cstheme="minorHAnsi"/>
        </w:rPr>
        <w:t>Kidani</w:t>
      </w:r>
      <w:proofErr w:type="spellEnd"/>
      <w:r w:rsidRPr="00C05B12">
        <w:rPr>
          <w:rFonts w:asciiTheme="minorHAnsi" w:hAnsiTheme="minorHAnsi" w:cstheme="minorHAnsi"/>
        </w:rPr>
        <w:t>’ and ‘</w:t>
      </w:r>
      <w:proofErr w:type="spellStart"/>
      <w:r w:rsidRPr="00C05B12">
        <w:rPr>
          <w:rFonts w:asciiTheme="minorHAnsi" w:hAnsiTheme="minorHAnsi" w:cstheme="minorHAnsi"/>
        </w:rPr>
        <w:t>Sikukuu</w:t>
      </w:r>
      <w:proofErr w:type="spellEnd"/>
      <w:r w:rsidRPr="00C05B12">
        <w:rPr>
          <w:rFonts w:asciiTheme="minorHAnsi" w:hAnsiTheme="minorHAnsi" w:cstheme="minorHAnsi"/>
        </w:rPr>
        <w:t>’.  </w:t>
      </w:r>
    </w:p>
    <w:p w14:paraId="63F14A81" w14:textId="1590F296" w:rsidR="00476238" w:rsidRPr="00C05B12" w:rsidRDefault="009878F1" w:rsidP="009B6F2A">
      <w:pPr>
        <w:spacing w:after="120"/>
        <w:rPr>
          <w:rFonts w:asciiTheme="minorHAnsi" w:hAnsiTheme="minorHAnsi" w:cstheme="minorHAnsi"/>
        </w:rPr>
      </w:pPr>
      <w:proofErr w:type="spellStart"/>
      <w:r w:rsidRPr="00C05B12">
        <w:rPr>
          <w:rFonts w:asciiTheme="minorHAnsi" w:hAnsiTheme="minorHAnsi" w:cstheme="minorHAnsi"/>
        </w:rPr>
        <w:lastRenderedPageBreak/>
        <w:t>Seif</w:t>
      </w:r>
      <w:proofErr w:type="spellEnd"/>
      <w:r w:rsidRPr="00C05B12">
        <w:rPr>
          <w:rFonts w:asciiTheme="minorHAnsi" w:hAnsiTheme="minorHAnsi" w:cstheme="minorHAnsi"/>
        </w:rPr>
        <w:t xml:space="preserve"> </w:t>
      </w:r>
      <w:proofErr w:type="spellStart"/>
      <w:r w:rsidRPr="00C05B12">
        <w:rPr>
          <w:rFonts w:asciiTheme="minorHAnsi" w:hAnsiTheme="minorHAnsi" w:cstheme="minorHAnsi"/>
        </w:rPr>
        <w:t>Mwinyijuma</w:t>
      </w:r>
      <w:proofErr w:type="spellEnd"/>
      <w:r w:rsidRPr="00C05B12">
        <w:rPr>
          <w:rFonts w:asciiTheme="minorHAnsi" w:hAnsiTheme="minorHAnsi" w:cstheme="minorHAnsi"/>
        </w:rPr>
        <w:t xml:space="preserve"> Haji, more popularly known as </w:t>
      </w:r>
      <w:proofErr w:type="spellStart"/>
      <w:r w:rsidRPr="00C05B12">
        <w:rPr>
          <w:rFonts w:asciiTheme="minorHAnsi" w:hAnsiTheme="minorHAnsi" w:cstheme="minorHAnsi"/>
          <w:b/>
          <w:bCs/>
        </w:rPr>
        <w:t>Sholo</w:t>
      </w:r>
      <w:proofErr w:type="spellEnd"/>
      <w:r w:rsidRPr="00C05B12">
        <w:rPr>
          <w:rFonts w:asciiTheme="minorHAnsi" w:hAnsiTheme="minorHAnsi" w:cstheme="minorHAnsi"/>
          <w:b/>
          <w:bCs/>
        </w:rPr>
        <w:t xml:space="preserve"> Mwamba</w:t>
      </w:r>
      <w:r w:rsidRPr="00C05B12">
        <w:rPr>
          <w:rFonts w:asciiTheme="minorHAnsi" w:hAnsiTheme="minorHAnsi" w:cstheme="minorHAnsi"/>
        </w:rPr>
        <w:t xml:space="preserve">, is a multi-award winning artist from Dar </w:t>
      </w:r>
      <w:proofErr w:type="spellStart"/>
      <w:r w:rsidRPr="00C05B12">
        <w:rPr>
          <w:rFonts w:asciiTheme="minorHAnsi" w:hAnsiTheme="minorHAnsi" w:cstheme="minorHAnsi"/>
        </w:rPr>
        <w:t>es</w:t>
      </w:r>
      <w:proofErr w:type="spellEnd"/>
      <w:r w:rsidRPr="00C05B12">
        <w:rPr>
          <w:rFonts w:asciiTheme="minorHAnsi" w:hAnsiTheme="minorHAnsi" w:cstheme="minorHAnsi"/>
        </w:rPr>
        <w:t xml:space="preserve"> Salaam and one of Tanzania’s greatest </w:t>
      </w:r>
      <w:proofErr w:type="spellStart"/>
      <w:r w:rsidRPr="00C05B12">
        <w:rPr>
          <w:rFonts w:asciiTheme="minorHAnsi" w:hAnsiTheme="minorHAnsi" w:cstheme="minorHAnsi"/>
        </w:rPr>
        <w:t>singeli</w:t>
      </w:r>
      <w:proofErr w:type="spellEnd"/>
      <w:r w:rsidRPr="00C05B12">
        <w:rPr>
          <w:rFonts w:asciiTheme="minorHAnsi" w:hAnsiTheme="minorHAnsi" w:cstheme="minorHAnsi"/>
        </w:rPr>
        <w:t xml:space="preserve"> pioneers. He was first inspired whilst accompanying by his late grandfather, who used to lead a </w:t>
      </w:r>
      <w:proofErr w:type="spellStart"/>
      <w:r w:rsidRPr="00C05B12">
        <w:rPr>
          <w:rFonts w:asciiTheme="minorHAnsi" w:hAnsiTheme="minorHAnsi" w:cstheme="minorHAnsi"/>
        </w:rPr>
        <w:t>Wazaramo</w:t>
      </w:r>
      <w:proofErr w:type="spellEnd"/>
      <w:r w:rsidRPr="00C05B12">
        <w:rPr>
          <w:rFonts w:asciiTheme="minorHAnsi" w:hAnsiTheme="minorHAnsi" w:cstheme="minorHAnsi"/>
        </w:rPr>
        <w:t xml:space="preserve"> traditional </w:t>
      </w:r>
      <w:proofErr w:type="spellStart"/>
      <w:r w:rsidRPr="00C05B12">
        <w:rPr>
          <w:rFonts w:asciiTheme="minorHAnsi" w:hAnsiTheme="minorHAnsi" w:cstheme="minorHAnsi"/>
        </w:rPr>
        <w:t>ngoma</w:t>
      </w:r>
      <w:proofErr w:type="spellEnd"/>
      <w:r w:rsidRPr="00C05B12">
        <w:rPr>
          <w:rFonts w:asciiTheme="minorHAnsi" w:hAnsiTheme="minorHAnsi" w:cstheme="minorHAnsi"/>
        </w:rPr>
        <w:t xml:space="preserve"> group.</w:t>
      </w:r>
      <w:r w:rsidR="00C05B12">
        <w:rPr>
          <w:rFonts w:asciiTheme="minorHAnsi" w:hAnsiTheme="minorHAnsi" w:cstheme="minorHAnsi"/>
        </w:rPr>
        <w:t xml:space="preserve"> In the meantime, w</w:t>
      </w:r>
      <w:r w:rsidR="00C05B12" w:rsidRPr="00C05B12">
        <w:rPr>
          <w:rFonts w:asciiTheme="minorHAnsi" w:hAnsiTheme="minorHAnsi" w:cstheme="minorHAnsi"/>
        </w:rPr>
        <w:t xml:space="preserve">hilst expanding its reach to dominate dance floors across the region, Tanzanian </w:t>
      </w:r>
      <w:proofErr w:type="spellStart"/>
      <w:r w:rsidR="00C05B12" w:rsidRPr="00C05B12">
        <w:rPr>
          <w:rFonts w:asciiTheme="minorHAnsi" w:hAnsiTheme="minorHAnsi" w:cstheme="minorHAnsi"/>
          <w:i/>
          <w:iCs/>
        </w:rPr>
        <w:t>singeli</w:t>
      </w:r>
      <w:proofErr w:type="spellEnd"/>
      <w:r w:rsidR="00C05B12" w:rsidRPr="00C05B12">
        <w:rPr>
          <w:rFonts w:asciiTheme="minorHAnsi" w:hAnsiTheme="minorHAnsi" w:cstheme="minorHAnsi"/>
        </w:rPr>
        <w:t xml:space="preserve"> music has moved on from social outcast status to being a source of national pride.</w:t>
      </w:r>
    </w:p>
    <w:p w14:paraId="70CD9A39" w14:textId="740C9160" w:rsidR="009506AC" w:rsidRPr="00C05B12" w:rsidRDefault="009506AC" w:rsidP="009B6F2A">
      <w:pPr>
        <w:spacing w:after="120"/>
        <w:rPr>
          <w:rFonts w:asciiTheme="minorHAnsi" w:hAnsiTheme="minorHAnsi" w:cstheme="minorHAnsi"/>
        </w:rPr>
      </w:pPr>
      <w:r w:rsidRPr="00C05B12">
        <w:rPr>
          <w:rFonts w:asciiTheme="minorHAnsi" w:hAnsiTheme="minorHAnsi" w:cstheme="minorHAnsi"/>
        </w:rPr>
        <w:t xml:space="preserve">The magical open-air location of the main stage inside the Old Fort inspires artists performing at </w:t>
      </w:r>
      <w:proofErr w:type="spellStart"/>
      <w:r w:rsidRPr="00C05B12">
        <w:rPr>
          <w:rFonts w:asciiTheme="minorHAnsi" w:hAnsiTheme="minorHAnsi" w:cstheme="minorHAnsi"/>
        </w:rPr>
        <w:t>Sauti</w:t>
      </w:r>
      <w:proofErr w:type="spellEnd"/>
      <w:r w:rsidRPr="00C05B12">
        <w:rPr>
          <w:rFonts w:asciiTheme="minorHAnsi" w:hAnsiTheme="minorHAnsi" w:cstheme="minorHAnsi"/>
        </w:rPr>
        <w:t xml:space="preserve"> </w:t>
      </w:r>
      <w:proofErr w:type="spellStart"/>
      <w:r w:rsidRPr="00C05B12">
        <w:rPr>
          <w:rFonts w:asciiTheme="minorHAnsi" w:hAnsiTheme="minorHAnsi" w:cstheme="minorHAnsi"/>
        </w:rPr>
        <w:t>za</w:t>
      </w:r>
      <w:proofErr w:type="spellEnd"/>
      <w:r w:rsidRPr="00C05B12">
        <w:rPr>
          <w:rFonts w:asciiTheme="minorHAnsi" w:hAnsiTheme="minorHAnsi" w:cstheme="minorHAnsi"/>
        </w:rPr>
        <w:t xml:space="preserve"> </w:t>
      </w:r>
      <w:proofErr w:type="spellStart"/>
      <w:r w:rsidRPr="00C05B12">
        <w:rPr>
          <w:rFonts w:asciiTheme="minorHAnsi" w:hAnsiTheme="minorHAnsi" w:cstheme="minorHAnsi"/>
        </w:rPr>
        <w:t>Busara</w:t>
      </w:r>
      <w:proofErr w:type="spellEnd"/>
      <w:r w:rsidRPr="00C05B12">
        <w:rPr>
          <w:rFonts w:asciiTheme="minorHAnsi" w:hAnsiTheme="minorHAnsi" w:cstheme="minorHAnsi"/>
        </w:rPr>
        <w:t xml:space="preserve"> to give their very best. Other highlights </w:t>
      </w:r>
      <w:r w:rsidR="00781896" w:rsidRPr="00C05B12">
        <w:rPr>
          <w:rFonts w:asciiTheme="minorHAnsi" w:hAnsiTheme="minorHAnsi" w:cstheme="minorHAnsi"/>
        </w:rPr>
        <w:t xml:space="preserve">at the forthcoming festival </w:t>
      </w:r>
      <w:r w:rsidRPr="00C05B12">
        <w:rPr>
          <w:rFonts w:asciiTheme="minorHAnsi" w:hAnsiTheme="minorHAnsi" w:cstheme="minorHAnsi"/>
        </w:rPr>
        <w:t xml:space="preserve">include </w:t>
      </w:r>
      <w:proofErr w:type="spellStart"/>
      <w:r w:rsidRPr="00C05B12">
        <w:rPr>
          <w:rFonts w:asciiTheme="minorHAnsi" w:hAnsiTheme="minorHAnsi" w:cstheme="minorHAnsi"/>
          <w:b/>
          <w:bCs/>
        </w:rPr>
        <w:t>Siti</w:t>
      </w:r>
      <w:proofErr w:type="spellEnd"/>
      <w:r w:rsidRPr="00C05B12">
        <w:rPr>
          <w:rFonts w:asciiTheme="minorHAnsi" w:hAnsiTheme="minorHAnsi" w:cstheme="minorHAnsi"/>
          <w:b/>
          <w:bCs/>
        </w:rPr>
        <w:t xml:space="preserve"> &amp; The Band</w:t>
      </w:r>
      <w:r w:rsidRPr="00C05B12">
        <w:rPr>
          <w:rFonts w:asciiTheme="minorHAnsi" w:hAnsiTheme="minorHAnsi" w:cstheme="minorHAnsi"/>
        </w:rPr>
        <w:t xml:space="preserve"> from Zanzibar, playing original </w:t>
      </w:r>
      <w:proofErr w:type="spellStart"/>
      <w:r w:rsidRPr="00C05B12">
        <w:rPr>
          <w:rFonts w:asciiTheme="minorHAnsi" w:hAnsiTheme="minorHAnsi" w:cstheme="minorHAnsi"/>
        </w:rPr>
        <w:t>taarab</w:t>
      </w:r>
      <w:proofErr w:type="spellEnd"/>
      <w:r w:rsidRPr="00C05B12">
        <w:rPr>
          <w:rFonts w:asciiTheme="minorHAnsi" w:hAnsiTheme="minorHAnsi" w:cstheme="minorHAnsi"/>
        </w:rPr>
        <w:t xml:space="preserve">-pop fusion with conscious messages; </w:t>
      </w:r>
      <w:r w:rsidR="004D6FD4" w:rsidRPr="00C05B12">
        <w:rPr>
          <w:rFonts w:asciiTheme="minorHAnsi" w:hAnsiTheme="minorHAnsi" w:cstheme="minorHAnsi"/>
        </w:rPr>
        <w:t xml:space="preserve">the </w:t>
      </w:r>
      <w:r w:rsidRPr="00C05B12">
        <w:rPr>
          <w:rFonts w:asciiTheme="minorHAnsi" w:hAnsiTheme="minorHAnsi" w:cstheme="minorHAnsi"/>
        </w:rPr>
        <w:t xml:space="preserve">award-winning </w:t>
      </w:r>
      <w:proofErr w:type="spellStart"/>
      <w:r w:rsidRPr="00C05B12">
        <w:rPr>
          <w:rFonts w:asciiTheme="minorHAnsi" w:hAnsiTheme="minorHAnsi" w:cstheme="minorHAnsi"/>
          <w:b/>
          <w:bCs/>
        </w:rPr>
        <w:t>Sjava</w:t>
      </w:r>
      <w:proofErr w:type="spellEnd"/>
      <w:r w:rsidRPr="00C05B12">
        <w:rPr>
          <w:rFonts w:asciiTheme="minorHAnsi" w:hAnsiTheme="minorHAnsi" w:cstheme="minorHAnsi"/>
        </w:rPr>
        <w:t xml:space="preserve">, </w:t>
      </w:r>
      <w:r w:rsidR="00DC4752" w:rsidRPr="00C05B12">
        <w:rPr>
          <w:rFonts w:asciiTheme="minorHAnsi" w:hAnsiTheme="minorHAnsi" w:cstheme="minorHAnsi"/>
        </w:rPr>
        <w:t xml:space="preserve">who is </w:t>
      </w:r>
      <w:r w:rsidRPr="00C05B12">
        <w:rPr>
          <w:rFonts w:asciiTheme="minorHAnsi" w:hAnsiTheme="minorHAnsi" w:cstheme="minorHAnsi"/>
        </w:rPr>
        <w:t xml:space="preserve">among </w:t>
      </w:r>
      <w:r w:rsidR="00DC4752" w:rsidRPr="00C05B12">
        <w:rPr>
          <w:rFonts w:asciiTheme="minorHAnsi" w:hAnsiTheme="minorHAnsi" w:cstheme="minorHAnsi"/>
        </w:rPr>
        <w:t>a</w:t>
      </w:r>
      <w:r w:rsidRPr="00C05B12">
        <w:rPr>
          <w:rFonts w:asciiTheme="minorHAnsi" w:hAnsiTheme="minorHAnsi" w:cstheme="minorHAnsi"/>
        </w:rPr>
        <w:t xml:space="preserve"> wave of artists creatively fusing </w:t>
      </w:r>
      <w:proofErr w:type="spellStart"/>
      <w:r w:rsidRPr="00C05B12">
        <w:rPr>
          <w:rFonts w:asciiTheme="minorHAnsi" w:hAnsiTheme="minorHAnsi" w:cstheme="minorHAnsi"/>
        </w:rPr>
        <w:t>hiphop</w:t>
      </w:r>
      <w:proofErr w:type="spellEnd"/>
      <w:r w:rsidRPr="00C05B12">
        <w:rPr>
          <w:rFonts w:asciiTheme="minorHAnsi" w:hAnsiTheme="minorHAnsi" w:cstheme="minorHAnsi"/>
        </w:rPr>
        <w:t xml:space="preserve"> and R&amp;B with indigenous sounds from Kwa Zulu Natal; </w:t>
      </w:r>
      <w:r w:rsidRPr="00C05B12">
        <w:rPr>
          <w:rFonts w:asciiTheme="minorHAnsi" w:hAnsiTheme="minorHAnsi" w:cstheme="minorHAnsi"/>
          <w:b/>
          <w:bCs/>
        </w:rPr>
        <w:t xml:space="preserve">Suzan </w:t>
      </w:r>
      <w:proofErr w:type="spellStart"/>
      <w:r w:rsidRPr="00C05B12">
        <w:rPr>
          <w:rFonts w:asciiTheme="minorHAnsi" w:hAnsiTheme="minorHAnsi" w:cstheme="minorHAnsi"/>
          <w:b/>
          <w:bCs/>
        </w:rPr>
        <w:t>Kerunen</w:t>
      </w:r>
      <w:proofErr w:type="spellEnd"/>
      <w:r w:rsidRPr="00C05B12">
        <w:rPr>
          <w:rFonts w:asciiTheme="minorHAnsi" w:hAnsiTheme="minorHAnsi" w:cstheme="minorHAnsi"/>
        </w:rPr>
        <w:t xml:space="preserve">, a contemporary singer-songwriter from Uganda; </w:t>
      </w:r>
      <w:proofErr w:type="spellStart"/>
      <w:r w:rsidRPr="00C05B12">
        <w:rPr>
          <w:rFonts w:asciiTheme="minorHAnsi" w:hAnsiTheme="minorHAnsi" w:cstheme="minorHAnsi"/>
          <w:b/>
          <w:bCs/>
        </w:rPr>
        <w:t>Fanie</w:t>
      </w:r>
      <w:proofErr w:type="spellEnd"/>
      <w:r w:rsidRPr="00C05B1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05B12">
        <w:rPr>
          <w:rFonts w:asciiTheme="minorHAnsi" w:hAnsiTheme="minorHAnsi" w:cstheme="minorHAnsi"/>
          <w:b/>
          <w:bCs/>
        </w:rPr>
        <w:t>Fayar</w:t>
      </w:r>
      <w:proofErr w:type="spellEnd"/>
      <w:r w:rsidRPr="00C05B12">
        <w:rPr>
          <w:rFonts w:asciiTheme="minorHAnsi" w:hAnsiTheme="minorHAnsi" w:cstheme="minorHAnsi"/>
        </w:rPr>
        <w:t xml:space="preserve">, a singer-songwriter and dancer from Congo Brazzaville whose music combines pop, funk and soul rhythms with traditional instruments; upcoming roots-fusion group </w:t>
      </w:r>
      <w:proofErr w:type="spellStart"/>
      <w:r w:rsidRPr="00C05B12">
        <w:rPr>
          <w:rFonts w:asciiTheme="minorHAnsi" w:hAnsiTheme="minorHAnsi" w:cstheme="minorHAnsi"/>
          <w:b/>
          <w:bCs/>
        </w:rPr>
        <w:t>Zan</w:t>
      </w:r>
      <w:proofErr w:type="spellEnd"/>
      <w:r w:rsidRPr="00C05B12">
        <w:rPr>
          <w:rFonts w:asciiTheme="minorHAnsi" w:hAnsiTheme="minorHAnsi" w:cstheme="minorHAnsi"/>
          <w:b/>
          <w:bCs/>
        </w:rPr>
        <w:t xml:space="preserve"> Ubuntu</w:t>
      </w:r>
      <w:r w:rsidRPr="00C05B12">
        <w:rPr>
          <w:rFonts w:asciiTheme="minorHAnsi" w:hAnsiTheme="minorHAnsi" w:cstheme="minorHAnsi"/>
        </w:rPr>
        <w:t xml:space="preserve"> (Zanzibar) who promise explosive energy on stage … and many more!</w:t>
      </w:r>
    </w:p>
    <w:p w14:paraId="54E7DB2D" w14:textId="77777777" w:rsidR="00D57692" w:rsidRPr="00C05B12" w:rsidRDefault="00D57692" w:rsidP="009B6F2A">
      <w:pPr>
        <w:spacing w:after="120"/>
        <w:rPr>
          <w:rFonts w:asciiTheme="minorHAnsi" w:hAnsiTheme="minorHAnsi" w:cstheme="minorHAnsi"/>
        </w:rPr>
      </w:pPr>
      <w:r w:rsidRPr="00C05B12">
        <w:rPr>
          <w:rFonts w:asciiTheme="minorHAnsi" w:hAnsiTheme="minorHAnsi" w:cstheme="minorHAnsi"/>
        </w:rPr>
        <w:t xml:space="preserve">Special prices are offered for all Tanzanians attending the event, at 6,000/- </w:t>
      </w:r>
      <w:proofErr w:type="spellStart"/>
      <w:proofErr w:type="gramStart"/>
      <w:r w:rsidRPr="00C05B12">
        <w:rPr>
          <w:rFonts w:asciiTheme="minorHAnsi" w:hAnsiTheme="minorHAnsi" w:cstheme="minorHAnsi"/>
        </w:rPr>
        <w:t>TSh</w:t>
      </w:r>
      <w:proofErr w:type="spellEnd"/>
      <w:proofErr w:type="gramEnd"/>
      <w:r w:rsidRPr="00C05B12">
        <w:rPr>
          <w:rFonts w:asciiTheme="minorHAnsi" w:hAnsiTheme="minorHAnsi" w:cstheme="minorHAnsi"/>
        </w:rPr>
        <w:t xml:space="preserve"> per day or 16,000/- </w:t>
      </w:r>
      <w:proofErr w:type="spellStart"/>
      <w:r w:rsidRPr="00C05B12">
        <w:rPr>
          <w:rFonts w:asciiTheme="minorHAnsi" w:hAnsiTheme="minorHAnsi" w:cstheme="minorHAnsi"/>
        </w:rPr>
        <w:t>Tsh</w:t>
      </w:r>
      <w:proofErr w:type="spellEnd"/>
      <w:r w:rsidRPr="00C05B12">
        <w:rPr>
          <w:rFonts w:asciiTheme="minorHAnsi" w:hAnsiTheme="minorHAnsi" w:cstheme="minorHAnsi"/>
        </w:rPr>
        <w:t xml:space="preserve"> for an all-festival 3-day pass. </w:t>
      </w:r>
    </w:p>
    <w:p w14:paraId="688010D2" w14:textId="63843E59" w:rsidR="00231620" w:rsidRPr="00940EA8" w:rsidRDefault="00B873A9" w:rsidP="009B6F2A">
      <w:pPr>
        <w:spacing w:after="120"/>
        <w:rPr>
          <w:rFonts w:asciiTheme="minorHAnsi" w:hAnsiTheme="minorHAnsi" w:cstheme="minorHAnsi"/>
          <w:i/>
        </w:rPr>
      </w:pPr>
      <w:r w:rsidRPr="00940EA8">
        <w:rPr>
          <w:rFonts w:asciiTheme="minorHAnsi" w:hAnsiTheme="minorHAnsi" w:cstheme="minorHAnsi"/>
          <w:i/>
        </w:rPr>
        <w:t>The 19</w:t>
      </w:r>
      <w:r w:rsidRPr="00940EA8">
        <w:rPr>
          <w:rFonts w:asciiTheme="minorHAnsi" w:hAnsiTheme="minorHAnsi" w:cstheme="minorHAnsi"/>
          <w:i/>
          <w:vertAlign w:val="superscript"/>
        </w:rPr>
        <w:t>th</w:t>
      </w:r>
      <w:r w:rsidR="00AD4F29" w:rsidRPr="00940EA8">
        <w:rPr>
          <w:rFonts w:asciiTheme="minorHAnsi" w:hAnsiTheme="minorHAnsi" w:cstheme="minorHAnsi"/>
          <w:i/>
        </w:rPr>
        <w:t xml:space="preserve"> </w:t>
      </w:r>
      <w:proofErr w:type="spellStart"/>
      <w:r w:rsidRPr="00940EA8">
        <w:rPr>
          <w:rFonts w:asciiTheme="minorHAnsi" w:hAnsiTheme="minorHAnsi" w:cstheme="minorHAnsi"/>
          <w:i/>
        </w:rPr>
        <w:t>Sauti</w:t>
      </w:r>
      <w:proofErr w:type="spellEnd"/>
      <w:r w:rsidRPr="00940EA8">
        <w:rPr>
          <w:rFonts w:asciiTheme="minorHAnsi" w:hAnsiTheme="minorHAnsi" w:cstheme="minorHAnsi"/>
          <w:i/>
        </w:rPr>
        <w:t xml:space="preserve"> </w:t>
      </w:r>
      <w:proofErr w:type="spellStart"/>
      <w:r w:rsidRPr="00940EA8">
        <w:rPr>
          <w:rFonts w:asciiTheme="minorHAnsi" w:hAnsiTheme="minorHAnsi" w:cstheme="minorHAnsi"/>
          <w:i/>
        </w:rPr>
        <w:t>za</w:t>
      </w:r>
      <w:proofErr w:type="spellEnd"/>
      <w:r w:rsidRPr="00940EA8">
        <w:rPr>
          <w:rFonts w:asciiTheme="minorHAnsi" w:hAnsiTheme="minorHAnsi" w:cstheme="minorHAnsi"/>
          <w:i/>
        </w:rPr>
        <w:t xml:space="preserve"> </w:t>
      </w:r>
      <w:proofErr w:type="spellStart"/>
      <w:r w:rsidRPr="00940EA8">
        <w:rPr>
          <w:rFonts w:asciiTheme="minorHAnsi" w:hAnsiTheme="minorHAnsi" w:cstheme="minorHAnsi"/>
          <w:i/>
        </w:rPr>
        <w:t>Busara</w:t>
      </w:r>
      <w:proofErr w:type="spellEnd"/>
      <w:r w:rsidRPr="00940EA8">
        <w:rPr>
          <w:rFonts w:asciiTheme="minorHAnsi" w:hAnsiTheme="minorHAnsi" w:cstheme="minorHAnsi"/>
          <w:i/>
        </w:rPr>
        <w:t xml:space="preserve"> festival, 11 - 13 February 2022 is powered by the Norwegian Embassy, the European Union, CRDB Bank, </w:t>
      </w:r>
      <w:proofErr w:type="spellStart"/>
      <w:r w:rsidRPr="00940EA8">
        <w:rPr>
          <w:rFonts w:asciiTheme="minorHAnsi" w:hAnsiTheme="minorHAnsi" w:cstheme="minorHAnsi"/>
          <w:i/>
        </w:rPr>
        <w:t>Zanlink</w:t>
      </w:r>
      <w:proofErr w:type="spellEnd"/>
      <w:r w:rsidRPr="00940EA8">
        <w:rPr>
          <w:rFonts w:asciiTheme="minorHAnsi" w:hAnsiTheme="minorHAnsi" w:cstheme="minorHAnsi"/>
          <w:i/>
        </w:rPr>
        <w:t xml:space="preserve">, </w:t>
      </w:r>
      <w:r w:rsidR="00153F62" w:rsidRPr="00940EA8">
        <w:rPr>
          <w:rFonts w:asciiTheme="minorHAnsi" w:hAnsiTheme="minorHAnsi" w:cstheme="minorHAnsi"/>
          <w:i/>
        </w:rPr>
        <w:t xml:space="preserve">Emerson Zanzibar </w:t>
      </w:r>
      <w:r w:rsidRPr="00940EA8">
        <w:rPr>
          <w:rFonts w:asciiTheme="minorHAnsi" w:hAnsiTheme="minorHAnsi" w:cstheme="minorHAnsi"/>
          <w:i/>
        </w:rPr>
        <w:t>and more</w:t>
      </w:r>
      <w:r w:rsidR="00153F62" w:rsidRPr="00940EA8">
        <w:rPr>
          <w:rFonts w:asciiTheme="minorHAnsi" w:hAnsiTheme="minorHAnsi" w:cstheme="minorHAnsi"/>
          <w:i/>
        </w:rPr>
        <w:t xml:space="preserve"> </w:t>
      </w:r>
      <w:r w:rsidR="00231620" w:rsidRPr="00940EA8">
        <w:rPr>
          <w:rFonts w:asciiTheme="minorHAnsi" w:hAnsiTheme="minorHAnsi" w:cstheme="minorHAnsi"/>
          <w:i/>
        </w:rPr>
        <w:t>to be confirmed</w:t>
      </w:r>
      <w:r w:rsidRPr="00940EA8">
        <w:rPr>
          <w:rFonts w:asciiTheme="minorHAnsi" w:hAnsiTheme="minorHAnsi" w:cstheme="minorHAnsi"/>
          <w:i/>
        </w:rPr>
        <w:t xml:space="preserve">. </w:t>
      </w:r>
    </w:p>
    <w:p w14:paraId="6B02B588" w14:textId="1EC0E0E2" w:rsidR="00234DB8" w:rsidRPr="00C05B12" w:rsidRDefault="00D57692" w:rsidP="00234DB8">
      <w:pPr>
        <w:pBdr>
          <w:bottom w:val="dotted" w:sz="24" w:space="0" w:color="auto"/>
        </w:pBdr>
        <w:spacing w:after="200"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C05B12">
        <w:rPr>
          <w:rFonts w:asciiTheme="minorHAnsi" w:eastAsia="Calibri" w:hAnsiTheme="minorHAnsi" w:cstheme="minorHAnsi"/>
          <w:iCs/>
          <w:lang w:eastAsia="en-US"/>
        </w:rPr>
        <w:t xml:space="preserve">For latest information, see </w:t>
      </w:r>
      <w:hyperlink r:id="rId7" w:history="1">
        <w:r w:rsidRPr="00C05B12">
          <w:rPr>
            <w:rFonts w:asciiTheme="minorHAnsi" w:eastAsia="Calibri" w:hAnsiTheme="minorHAnsi" w:cstheme="minorHAnsi"/>
            <w:iCs/>
            <w:color w:val="0000FF"/>
            <w:u w:val="single"/>
            <w:lang w:eastAsia="en-US"/>
          </w:rPr>
          <w:t>www.busaramusic.org</w:t>
        </w:r>
      </w:hyperlink>
      <w:r w:rsidRPr="00C05B12">
        <w:rPr>
          <w:rFonts w:asciiTheme="minorHAnsi" w:eastAsia="Calibri" w:hAnsiTheme="minorHAnsi" w:cstheme="minorHAnsi"/>
          <w:iCs/>
          <w:lang w:eastAsia="en-US"/>
        </w:rPr>
        <w:t xml:space="preserve"> </w:t>
      </w:r>
    </w:p>
    <w:p w14:paraId="19C1FA7C" w14:textId="514D2D62" w:rsidR="00231620" w:rsidRPr="00C05B12" w:rsidRDefault="00231620" w:rsidP="00DC4752">
      <w:pPr>
        <w:pBdr>
          <w:bottom w:val="dotted" w:sz="24" w:space="0" w:color="auto"/>
        </w:pBdr>
        <w:spacing w:after="200" w:line="276" w:lineRule="auto"/>
        <w:rPr>
          <w:rFonts w:asciiTheme="minorHAnsi" w:eastAsia="Calibri" w:hAnsiTheme="minorHAnsi" w:cstheme="minorHAnsi"/>
          <w:u w:val="single"/>
          <w:lang w:eastAsia="en-US"/>
        </w:rPr>
      </w:pPr>
      <w:r w:rsidRPr="00C05B12">
        <w:rPr>
          <w:rFonts w:asciiTheme="minorHAnsi" w:eastAsia="Calibri" w:hAnsiTheme="minorHAnsi" w:cstheme="minorHAnsi"/>
          <w:u w:val="single"/>
          <w:lang w:eastAsia="en-US"/>
        </w:rPr>
        <w:t>Note to Editors</w:t>
      </w:r>
    </w:p>
    <w:p w14:paraId="37208726" w14:textId="4B437B51" w:rsidR="009B6F2A" w:rsidRPr="00C05B12" w:rsidRDefault="00234DB8" w:rsidP="004D6FD4">
      <w:pPr>
        <w:pBdr>
          <w:bottom w:val="dotted" w:sz="24" w:space="0" w:color="auto"/>
        </w:pBdr>
        <w:spacing w:after="200"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C05B12">
        <w:rPr>
          <w:rFonts w:asciiTheme="minorHAnsi" w:eastAsia="Calibri" w:hAnsiTheme="minorHAnsi" w:cstheme="minorHAnsi"/>
          <w:lang w:eastAsia="en-US"/>
        </w:rPr>
        <w:t xml:space="preserve">Download </w:t>
      </w:r>
      <w:proofErr w:type="spellStart"/>
      <w:r w:rsidRPr="00C05B12">
        <w:rPr>
          <w:rFonts w:asciiTheme="minorHAnsi" w:eastAsia="Calibri" w:hAnsiTheme="minorHAnsi" w:cstheme="minorHAnsi"/>
          <w:lang w:eastAsia="en-US"/>
        </w:rPr>
        <w:t>SzB</w:t>
      </w:r>
      <w:proofErr w:type="spellEnd"/>
      <w:r w:rsidRPr="00C05B12">
        <w:rPr>
          <w:rFonts w:asciiTheme="minorHAnsi" w:eastAsia="Calibri" w:hAnsiTheme="minorHAnsi" w:cstheme="minorHAnsi"/>
          <w:lang w:eastAsia="en-US"/>
        </w:rPr>
        <w:t xml:space="preserve"> 2022 artists’ h</w:t>
      </w:r>
      <w:bookmarkStart w:id="0" w:name="_GoBack"/>
      <w:bookmarkEnd w:id="0"/>
      <w:r w:rsidRPr="00C05B12">
        <w:rPr>
          <w:rFonts w:asciiTheme="minorHAnsi" w:eastAsia="Calibri" w:hAnsiTheme="minorHAnsi" w:cstheme="minorHAnsi"/>
          <w:lang w:eastAsia="en-US"/>
        </w:rPr>
        <w:t xml:space="preserve">igh resolution photos here: </w:t>
      </w:r>
      <w:hyperlink r:id="rId8" w:tgtFrame="_blank" w:history="1">
        <w:r w:rsidR="00940EA8">
          <w:rPr>
            <w:rStyle w:val="Hyperlink"/>
            <w:rFonts w:ascii="Segoe UI" w:hAnsi="Segoe UI" w:cs="Segoe UI"/>
            <w:color w:val="1155CC"/>
            <w:shd w:val="clear" w:color="auto" w:fill="FFFFFF"/>
          </w:rPr>
          <w:t>https://www.busaramusic.org/downloads/</w:t>
        </w:r>
      </w:hyperlink>
    </w:p>
    <w:p w14:paraId="497D4116" w14:textId="77777777" w:rsidR="00C05B12" w:rsidRPr="00C05B12" w:rsidRDefault="00C05B12" w:rsidP="004D6FD4">
      <w:pPr>
        <w:pBdr>
          <w:bottom w:val="dotted" w:sz="24" w:space="0" w:color="auto"/>
        </w:pBdr>
        <w:spacing w:after="200"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sectPr w:rsidR="00C05B12" w:rsidRPr="00C05B12" w:rsidSect="003A6702"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9655" w14:textId="77777777" w:rsidR="008A62E3" w:rsidRDefault="008A62E3">
      <w:r>
        <w:separator/>
      </w:r>
    </w:p>
  </w:endnote>
  <w:endnote w:type="continuationSeparator" w:id="0">
    <w:p w14:paraId="649800E3" w14:textId="77777777" w:rsidR="008A62E3" w:rsidRDefault="008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96"/>
      <w:gridCol w:w="5360"/>
    </w:tblGrid>
    <w:tr w:rsidR="005F4B86" w14:paraId="66F921D7" w14:textId="77777777">
      <w:tc>
        <w:tcPr>
          <w:tcW w:w="2437" w:type="pct"/>
          <w:vAlign w:val="center"/>
        </w:tcPr>
        <w:p w14:paraId="2A60DA1F" w14:textId="77777777" w:rsidR="005F4B86" w:rsidRPr="003A6702" w:rsidRDefault="005F4B86" w:rsidP="00D14360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proofErr w:type="spellStart"/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Busara</w:t>
          </w:r>
          <w:proofErr w:type="spellEnd"/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 xml:space="preserve"> Promotions</w:t>
          </w:r>
        </w:p>
        <w:p w14:paraId="609CAD6D" w14:textId="77777777" w:rsidR="005F4B86" w:rsidRPr="003A6702" w:rsidRDefault="005F4B86" w:rsidP="00D14360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P</w:t>
          </w:r>
          <w:r w:rsid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 xml:space="preserve"> </w:t>
          </w:r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O Box 3635</w:t>
          </w:r>
        </w:p>
        <w:p w14:paraId="75B62A73" w14:textId="77777777" w:rsidR="005F4B86" w:rsidRPr="003A6702" w:rsidRDefault="005F4B86" w:rsidP="00D14360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City">
              <w:r w:rsidRPr="003A6702">
                <w:rPr>
                  <w:rFonts w:ascii="Source Sans Pro" w:hAnsi="Source Sans Pro" w:cs="Arial"/>
                  <w:b/>
                  <w:color w:val="003366"/>
                  <w:sz w:val="22"/>
                  <w:szCs w:val="22"/>
                </w:rPr>
                <w:t>Zanzibar</w:t>
              </w:r>
            </w:smartTag>
            <w:r w:rsidRPr="003A6702">
              <w:rPr>
                <w:rFonts w:ascii="Source Sans Pro" w:hAnsi="Source Sans Pro" w:cs="Arial"/>
                <w:b/>
                <w:color w:val="003366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Pr="003A6702">
                <w:rPr>
                  <w:rFonts w:ascii="Source Sans Pro" w:hAnsi="Source Sans Pro" w:cs="Arial"/>
                  <w:b/>
                  <w:color w:val="003366"/>
                  <w:sz w:val="22"/>
                  <w:szCs w:val="22"/>
                </w:rPr>
                <w:t>Tanzania</w:t>
              </w:r>
            </w:smartTag>
          </w:smartTag>
        </w:p>
      </w:tc>
      <w:tc>
        <w:tcPr>
          <w:tcW w:w="2563" w:type="pct"/>
          <w:vAlign w:val="center"/>
        </w:tcPr>
        <w:p w14:paraId="688787A5" w14:textId="77777777" w:rsidR="005F4B86" w:rsidRPr="003A6702" w:rsidRDefault="005F4B86" w:rsidP="00D14360">
          <w:pPr>
            <w:jc w:val="right"/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+255 242</w:t>
          </w:r>
          <w:r w:rsidR="002E2241"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 xml:space="preserve"> 23</w:t>
          </w:r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2</w:t>
          </w:r>
          <w:r w:rsidR="002E2241"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 xml:space="preserve"> </w:t>
          </w:r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423</w:t>
          </w:r>
        </w:p>
        <w:p w14:paraId="326BA72C" w14:textId="77777777" w:rsidR="005F4B86" w:rsidRPr="003A6702" w:rsidRDefault="005F4B86" w:rsidP="00D14360">
          <w:pPr>
            <w:jc w:val="right"/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3A6702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+255 773 822 294</w:t>
          </w:r>
        </w:p>
      </w:tc>
    </w:tr>
    <w:tr w:rsidR="005F4B86" w14:paraId="7A71A14E" w14:textId="77777777">
      <w:tc>
        <w:tcPr>
          <w:tcW w:w="2437" w:type="pct"/>
          <w:vAlign w:val="center"/>
        </w:tcPr>
        <w:p w14:paraId="7E9433A8" w14:textId="77777777" w:rsidR="005F4B86" w:rsidRPr="003A6702" w:rsidRDefault="005F4B86" w:rsidP="00E55835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3A6702">
            <w:rPr>
              <w:rFonts w:ascii="Source Sans Pro" w:hAnsi="Source Sans Pro" w:cs="Arial"/>
              <w:b/>
            </w:rPr>
            <w:t>busara@</w:t>
          </w:r>
          <w:r w:rsidR="00E55835" w:rsidRPr="003A6702">
            <w:rPr>
              <w:rFonts w:ascii="Source Sans Pro" w:hAnsi="Source Sans Pro" w:cs="Arial"/>
              <w:b/>
            </w:rPr>
            <w:t>busara.or.tz</w:t>
          </w:r>
        </w:p>
      </w:tc>
      <w:tc>
        <w:tcPr>
          <w:tcW w:w="2563" w:type="pct"/>
          <w:vAlign w:val="center"/>
        </w:tcPr>
        <w:p w14:paraId="168EAC38" w14:textId="77777777" w:rsidR="005F4B86" w:rsidRPr="003A6702" w:rsidRDefault="005F4B86" w:rsidP="00722156">
          <w:pPr>
            <w:jc w:val="right"/>
            <w:rPr>
              <w:rFonts w:ascii="Source Sans Pro" w:hAnsi="Source Sans Pro" w:cs="Arial"/>
              <w:b/>
            </w:rPr>
          </w:pPr>
          <w:r w:rsidRPr="003A6702">
            <w:rPr>
              <w:rFonts w:ascii="Source Sans Pro" w:hAnsi="Source Sans Pro" w:cs="Arial"/>
              <w:b/>
            </w:rPr>
            <w:t>www.busaramusic.org</w:t>
          </w:r>
        </w:p>
      </w:tc>
    </w:tr>
  </w:tbl>
  <w:p w14:paraId="744619AE" w14:textId="77777777" w:rsidR="005F4B86" w:rsidRDefault="005F4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9C35A" w14:textId="77777777" w:rsidR="008A62E3" w:rsidRDefault="008A62E3">
      <w:r>
        <w:separator/>
      </w:r>
    </w:p>
  </w:footnote>
  <w:footnote w:type="continuationSeparator" w:id="0">
    <w:p w14:paraId="2025AA39" w14:textId="77777777" w:rsidR="008A62E3" w:rsidRDefault="008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950"/>
    </w:tblGrid>
    <w:tr w:rsidR="005F4B86" w14:paraId="2DFD8482" w14:textId="77777777" w:rsidTr="008A4AAC">
      <w:trPr>
        <w:trHeight w:val="1114"/>
      </w:trPr>
      <w:tc>
        <w:tcPr>
          <w:tcW w:w="5000" w:type="pct"/>
        </w:tcPr>
        <w:p w14:paraId="78068A88" w14:textId="77777777" w:rsidR="005F4B86" w:rsidRDefault="003A6702" w:rsidP="00EE7571">
          <w:pPr>
            <w:pStyle w:val="Header"/>
            <w:jc w:val="right"/>
            <w:rPr>
              <w:color w:val="333333"/>
            </w:rPr>
          </w:pPr>
          <w:r>
            <w:rPr>
              <w:noProof/>
              <w:color w:val="333333"/>
              <w:lang w:val="en-US" w:eastAsia="en-US"/>
            </w:rPr>
            <w:drawing>
              <wp:inline distT="0" distB="0" distL="0" distR="0" wp14:anchorId="626E9D36" wp14:editId="48921C06">
                <wp:extent cx="1943100" cy="790575"/>
                <wp:effectExtent l="0" t="0" r="0" b="0"/>
                <wp:docPr id="2" name="Picture 1" descr="BP logo colou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P logo colour.emf"/>
                        <pic:cNvPicPr/>
                      </pic:nvPicPr>
                      <pic:blipFill>
                        <a:blip r:embed="rId1"/>
                        <a:srcRect t="20139" b="222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E2241">
            <w:rPr>
              <w:color w:val="333333"/>
            </w:rPr>
            <w:t xml:space="preserve">       </w:t>
          </w:r>
        </w:p>
      </w:tc>
    </w:tr>
  </w:tbl>
  <w:p w14:paraId="71D147DD" w14:textId="77777777" w:rsidR="005F4B86" w:rsidRPr="00EE7571" w:rsidRDefault="005F4B86" w:rsidP="00712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44D"/>
    <w:multiLevelType w:val="hybridMultilevel"/>
    <w:tmpl w:val="5C4C5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1F4"/>
    <w:multiLevelType w:val="hybridMultilevel"/>
    <w:tmpl w:val="7436B100"/>
    <w:lvl w:ilvl="0" w:tplc="E9726378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8"/>
    <w:rsid w:val="00015148"/>
    <w:rsid w:val="0004352A"/>
    <w:rsid w:val="00050CB3"/>
    <w:rsid w:val="000518F0"/>
    <w:rsid w:val="00051CEE"/>
    <w:rsid w:val="00060221"/>
    <w:rsid w:val="00060A2B"/>
    <w:rsid w:val="00062CCB"/>
    <w:rsid w:val="000C56D4"/>
    <w:rsid w:val="00103E03"/>
    <w:rsid w:val="00144084"/>
    <w:rsid w:val="001516B6"/>
    <w:rsid w:val="00153F62"/>
    <w:rsid w:val="001B6B7A"/>
    <w:rsid w:val="001C4F2F"/>
    <w:rsid w:val="00207E85"/>
    <w:rsid w:val="0021773F"/>
    <w:rsid w:val="00231620"/>
    <w:rsid w:val="00234DB8"/>
    <w:rsid w:val="002869D1"/>
    <w:rsid w:val="002B778F"/>
    <w:rsid w:val="002E2241"/>
    <w:rsid w:val="002F6EB4"/>
    <w:rsid w:val="00335D0F"/>
    <w:rsid w:val="00381B3F"/>
    <w:rsid w:val="003A2CCE"/>
    <w:rsid w:val="003A6702"/>
    <w:rsid w:val="00443030"/>
    <w:rsid w:val="00455CE9"/>
    <w:rsid w:val="004576A4"/>
    <w:rsid w:val="004621C9"/>
    <w:rsid w:val="004643FE"/>
    <w:rsid w:val="00476238"/>
    <w:rsid w:val="0048495F"/>
    <w:rsid w:val="004D6FD4"/>
    <w:rsid w:val="004E2819"/>
    <w:rsid w:val="004F5A68"/>
    <w:rsid w:val="005013B2"/>
    <w:rsid w:val="00560340"/>
    <w:rsid w:val="0059356D"/>
    <w:rsid w:val="005E307E"/>
    <w:rsid w:val="005F4B86"/>
    <w:rsid w:val="00633C44"/>
    <w:rsid w:val="00653936"/>
    <w:rsid w:val="00672501"/>
    <w:rsid w:val="006D543A"/>
    <w:rsid w:val="007052B7"/>
    <w:rsid w:val="0071217D"/>
    <w:rsid w:val="00722156"/>
    <w:rsid w:val="00742553"/>
    <w:rsid w:val="00763E17"/>
    <w:rsid w:val="00781896"/>
    <w:rsid w:val="007E2D6B"/>
    <w:rsid w:val="00846BC2"/>
    <w:rsid w:val="00864734"/>
    <w:rsid w:val="00896337"/>
    <w:rsid w:val="008A4AAC"/>
    <w:rsid w:val="008A62E3"/>
    <w:rsid w:val="008C278C"/>
    <w:rsid w:val="00915FA8"/>
    <w:rsid w:val="00940EA8"/>
    <w:rsid w:val="00945F31"/>
    <w:rsid w:val="009506AC"/>
    <w:rsid w:val="00951384"/>
    <w:rsid w:val="009878F1"/>
    <w:rsid w:val="009B6F2A"/>
    <w:rsid w:val="009C387B"/>
    <w:rsid w:val="009C74E0"/>
    <w:rsid w:val="009E1FAB"/>
    <w:rsid w:val="009F0D01"/>
    <w:rsid w:val="00A02899"/>
    <w:rsid w:val="00A23A82"/>
    <w:rsid w:val="00A27CB5"/>
    <w:rsid w:val="00A3415C"/>
    <w:rsid w:val="00A361BA"/>
    <w:rsid w:val="00A53EDC"/>
    <w:rsid w:val="00A779E3"/>
    <w:rsid w:val="00AD4F29"/>
    <w:rsid w:val="00AF67B8"/>
    <w:rsid w:val="00AF6BA5"/>
    <w:rsid w:val="00B41380"/>
    <w:rsid w:val="00B56232"/>
    <w:rsid w:val="00B74A98"/>
    <w:rsid w:val="00B82833"/>
    <w:rsid w:val="00B873A9"/>
    <w:rsid w:val="00B96AD7"/>
    <w:rsid w:val="00BA16E5"/>
    <w:rsid w:val="00BA6975"/>
    <w:rsid w:val="00C03EAB"/>
    <w:rsid w:val="00C05B12"/>
    <w:rsid w:val="00C25F05"/>
    <w:rsid w:val="00C37A8E"/>
    <w:rsid w:val="00C521BC"/>
    <w:rsid w:val="00D14360"/>
    <w:rsid w:val="00D26947"/>
    <w:rsid w:val="00D57692"/>
    <w:rsid w:val="00DB704B"/>
    <w:rsid w:val="00DC4752"/>
    <w:rsid w:val="00E55835"/>
    <w:rsid w:val="00E859BD"/>
    <w:rsid w:val="00EA4396"/>
    <w:rsid w:val="00ED6910"/>
    <w:rsid w:val="00EE3D09"/>
    <w:rsid w:val="00EE4E00"/>
    <w:rsid w:val="00EE7571"/>
    <w:rsid w:val="00F17C85"/>
    <w:rsid w:val="00F2204C"/>
    <w:rsid w:val="00F27758"/>
    <w:rsid w:val="00F661EF"/>
    <w:rsid w:val="00F7223C"/>
    <w:rsid w:val="00F8250A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7DEE2C1"/>
  <w15:docId w15:val="{96D37F01-5859-4FEA-A42D-4D480BFA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2B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A3415C"/>
    <w:pPr>
      <w:keepNext/>
      <w:spacing w:before="240"/>
      <w:outlineLvl w:val="0"/>
    </w:pPr>
    <w:rPr>
      <w:rFonts w:cs="Arial"/>
      <w:color w:val="000000"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A3415C"/>
    <w:pPr>
      <w:keepNext/>
      <w:spacing w:before="120"/>
      <w:outlineLvl w:val="1"/>
    </w:pPr>
    <w:rPr>
      <w:rFonts w:cs="Tahoma"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062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62C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9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9B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859BD"/>
    <w:rPr>
      <w:color w:val="0000FF"/>
      <w:u w:val="single"/>
    </w:rPr>
  </w:style>
  <w:style w:type="paragraph" w:styleId="BalloonText">
    <w:name w:val="Balloon Text"/>
    <w:basedOn w:val="Normal"/>
    <w:semiHidden/>
    <w:rsid w:val="00E859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859BD"/>
    <w:rPr>
      <w:color w:val="800080"/>
      <w:u w:val="single"/>
    </w:rPr>
  </w:style>
  <w:style w:type="table" w:styleId="TableGrid">
    <w:name w:val="Table Grid"/>
    <w:basedOn w:val="TableNormal"/>
    <w:rsid w:val="00A3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A3415C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1"/>
    <w:rsid w:val="00A3415C"/>
    <w:rPr>
      <w:rFonts w:ascii="Arial" w:hAnsi="Arial"/>
      <w:lang w:val="en-GB" w:eastAsia="en-US" w:bidi="ar-SA"/>
    </w:rPr>
  </w:style>
  <w:style w:type="paragraph" w:customStyle="1" w:styleId="Bullet10">
    <w:name w:val="Bullet10"/>
    <w:basedOn w:val="Normal"/>
    <w:rsid w:val="00A3415C"/>
    <w:pPr>
      <w:keepLines/>
      <w:numPr>
        <w:numId w:val="2"/>
      </w:numPr>
    </w:pPr>
    <w:rPr>
      <w:rFonts w:ascii="Arial" w:hAnsi="Arial"/>
      <w:sz w:val="22"/>
      <w:szCs w:val="22"/>
      <w:lang w:eastAsia="en-US"/>
    </w:rPr>
  </w:style>
  <w:style w:type="paragraph" w:customStyle="1" w:styleId="Bulletheading">
    <w:name w:val="Bullet heading"/>
    <w:basedOn w:val="Normal"/>
    <w:rsid w:val="00A3415C"/>
    <w:pPr>
      <w:keepNext/>
      <w:spacing w:before="60"/>
    </w:pPr>
    <w:rPr>
      <w:rFonts w:cs="Arial"/>
      <w:b/>
      <w:sz w:val="22"/>
      <w:szCs w:val="22"/>
      <w:lang w:eastAsia="en-US"/>
    </w:rPr>
  </w:style>
  <w:style w:type="paragraph" w:styleId="BodyText">
    <w:name w:val="Body Text"/>
    <w:basedOn w:val="Normal"/>
    <w:rsid w:val="00EE7571"/>
    <w:rPr>
      <w:rFonts w:ascii="Arial" w:hAnsi="Arial" w:cs="Arial"/>
      <w:sz w:val="22"/>
      <w:szCs w:val="22"/>
      <w:lang w:val="en-US" w:eastAsia="en-US"/>
    </w:rPr>
  </w:style>
  <w:style w:type="paragraph" w:customStyle="1" w:styleId="In-fill">
    <w:name w:val="In-fill"/>
    <w:next w:val="Normal"/>
    <w:rsid w:val="00763E17"/>
    <w:pPr>
      <w:spacing w:before="40" w:after="40" w:line="180" w:lineRule="atLeast"/>
    </w:pPr>
    <w:rPr>
      <w:rFonts w:ascii="Arial" w:hAnsi="Arial" w:cs="Arial"/>
      <w:snapToGrid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878F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9878F1"/>
    <w:rPr>
      <w:b/>
      <w:bCs/>
    </w:rPr>
  </w:style>
  <w:style w:type="paragraph" w:customStyle="1" w:styleId="xmsonormal">
    <w:name w:val="x_msonormal"/>
    <w:basedOn w:val="Normal"/>
    <w:rsid w:val="009878F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aramusic.org/downlo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aramus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busara promotions</vt:lpstr>
    </vt:vector>
  </TitlesOfParts>
  <Company>Toshiba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busara promotions</dc:title>
  <dc:creator>Yusuf</dc:creator>
  <cp:lastModifiedBy>Paul Owere</cp:lastModifiedBy>
  <cp:revision>3</cp:revision>
  <cp:lastPrinted>2006-11-17T07:54:00Z</cp:lastPrinted>
  <dcterms:created xsi:type="dcterms:W3CDTF">2022-01-25T07:10:00Z</dcterms:created>
  <dcterms:modified xsi:type="dcterms:W3CDTF">2022-01-26T13:01:00Z</dcterms:modified>
</cp:coreProperties>
</file>